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70C" w:rsidRPr="002B2B04" w:rsidRDefault="00C7170C" w:rsidP="002B2B04">
      <w:pPr>
        <w:jc w:val="center"/>
        <w:rPr>
          <w:b/>
          <w:bCs/>
          <w:u w:val="single"/>
          <w:rtl/>
        </w:rPr>
      </w:pPr>
    </w:p>
    <w:p w:rsidR="002B2B04" w:rsidRDefault="002B2B04" w:rsidP="002B2B04">
      <w:pPr>
        <w:jc w:val="center"/>
        <w:rPr>
          <w:b/>
          <w:bCs/>
          <w:sz w:val="28"/>
          <w:szCs w:val="28"/>
          <w:u w:val="single"/>
          <w:rtl/>
        </w:rPr>
      </w:pPr>
      <w:r w:rsidRPr="002B2B04">
        <w:rPr>
          <w:b/>
          <w:bCs/>
          <w:sz w:val="28"/>
          <w:szCs w:val="28"/>
          <w:u w:val="single"/>
          <w:rtl/>
        </w:rPr>
        <w:t>ערעורים בבחינות נהיגה עיוניות ושיעור קבלתם</w:t>
      </w:r>
      <w:r w:rsidRPr="002B2B04">
        <w:rPr>
          <w:rFonts w:hint="cs"/>
          <w:b/>
          <w:bCs/>
          <w:sz w:val="28"/>
          <w:szCs w:val="28"/>
          <w:u w:val="single"/>
          <w:rtl/>
        </w:rPr>
        <w:t>:</w:t>
      </w:r>
    </w:p>
    <w:p w:rsidR="002B2B04" w:rsidRPr="002B2B04" w:rsidRDefault="002B2B04" w:rsidP="002B2B04">
      <w:pPr>
        <w:jc w:val="center"/>
        <w:rPr>
          <w:b/>
          <w:bCs/>
          <w:sz w:val="28"/>
          <w:szCs w:val="28"/>
          <w:u w:val="single"/>
          <w:rtl/>
        </w:rPr>
      </w:pPr>
    </w:p>
    <w:p w:rsidR="002B2B04" w:rsidRDefault="002B2B04" w:rsidP="002B2B04">
      <w:pPr>
        <w:jc w:val="center"/>
        <w:rPr>
          <w:b/>
          <w:bCs/>
          <w:u w:val="single"/>
          <w:rtl/>
        </w:rPr>
      </w:pPr>
    </w:p>
    <w:p w:rsidR="002B2B04" w:rsidRDefault="002B2B04" w:rsidP="002B2B04">
      <w:pPr>
        <w:rPr>
          <w:rtl/>
        </w:rPr>
      </w:pPr>
      <w:r>
        <w:rPr>
          <w:rFonts w:hint="cs"/>
          <w:rtl/>
        </w:rPr>
        <w:t>להלן טבלה ובה כמות הערעורים שהוגשו והתקבלו לשנים 2018-2020.</w:t>
      </w:r>
    </w:p>
    <w:p w:rsidR="002B2B04" w:rsidRPr="002B2B04" w:rsidRDefault="002B2B04" w:rsidP="002B2B04">
      <w:pPr>
        <w:rPr>
          <w:rtl/>
        </w:rPr>
      </w:pPr>
    </w:p>
    <w:p w:rsidR="002B2B04" w:rsidRDefault="002B2B04">
      <w:pPr>
        <w:rPr>
          <w:rtl/>
        </w:rPr>
      </w:pPr>
    </w:p>
    <w:tbl>
      <w:tblPr>
        <w:bidiVisual/>
        <w:tblW w:w="5965" w:type="dxa"/>
        <w:tblInd w:w="11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1986"/>
        <w:gridCol w:w="2214"/>
      </w:tblGrid>
      <w:tr w:rsidR="002B2B04" w:rsidTr="002B2B04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 w:rsidP="002B2B04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שנה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 w:rsidP="002B2B04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ערעורים שהוגשו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 w:rsidP="002B2B04">
            <w:pPr>
              <w:jc w:val="center"/>
              <w:rPr>
                <w:rFonts w:ascii="Arial" w:hAnsi="Arial" w:cs="Arial"/>
                <w:b/>
                <w:bCs/>
                <w:color w:val="1F497D"/>
                <w:rtl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ערעורים שהתקבלו</w:t>
            </w:r>
          </w:p>
        </w:tc>
      </w:tr>
      <w:tr w:rsidR="002B2B04" w:rsidTr="002B2B04">
        <w:trPr>
          <w:trHeight w:val="40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15/7/2018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3907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43</w:t>
            </w:r>
          </w:p>
        </w:tc>
      </w:tr>
      <w:tr w:rsidR="002B2B04" w:rsidTr="002B2B04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6518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288</w:t>
            </w:r>
          </w:p>
        </w:tc>
      </w:tr>
      <w:tr w:rsidR="002B2B04" w:rsidTr="002B2B04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332</w:t>
            </w:r>
          </w:p>
        </w:tc>
      </w:tr>
      <w:tr w:rsidR="002B2B04" w:rsidTr="002B2B04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עד 30/3/2021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B04" w:rsidRDefault="002B2B04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52</w:t>
            </w:r>
          </w:p>
        </w:tc>
      </w:tr>
    </w:tbl>
    <w:p w:rsidR="002B2B04" w:rsidRDefault="002B2B04">
      <w:bookmarkStart w:id="0" w:name="_GoBack"/>
      <w:bookmarkEnd w:id="0"/>
    </w:p>
    <w:sectPr w:rsidR="002B2B04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04"/>
    <w:rsid w:val="00251AE9"/>
    <w:rsid w:val="002B2B04"/>
    <w:rsid w:val="00C7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5C94"/>
  <w15:chartTrackingRefBased/>
  <w15:docId w15:val="{F7DE7A3C-561B-4B1C-96B5-523D4851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B04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5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2021-08-25T12:50:00Z</dcterms:created>
  <dcterms:modified xsi:type="dcterms:W3CDTF">2021-08-25T12:55:00Z</dcterms:modified>
</cp:coreProperties>
</file>