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423" w:rsidRPr="005A633E" w:rsidRDefault="00502423" w:rsidP="00502423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  <w:r w:rsidRPr="00233889">
        <w:rPr>
          <w:rFonts w:hint="eastAsia"/>
          <w:sz w:val="18"/>
          <w:szCs w:val="18"/>
          <w:rtl/>
        </w:rPr>
        <w:t>‏</w:t>
      </w:r>
      <w:r>
        <w:rPr>
          <w:rFonts w:ascii="Arial" w:hAnsi="Arial" w:cs="Arial" w:hint="cs"/>
          <w:sz w:val="22"/>
          <w:szCs w:val="22"/>
          <w:rtl/>
        </w:rPr>
        <w:t>1</w:t>
      </w:r>
      <w:r w:rsidRPr="005A633E">
        <w:rPr>
          <w:rFonts w:ascii="Arial" w:hAnsi="Arial" w:cs="Arial"/>
          <w:sz w:val="22"/>
          <w:szCs w:val="22"/>
          <w:rtl/>
        </w:rPr>
        <w:t>.</w:t>
      </w:r>
      <w:r>
        <w:rPr>
          <w:rFonts w:ascii="Arial" w:hAnsi="Arial" w:cs="Arial" w:hint="cs"/>
          <w:sz w:val="22"/>
          <w:szCs w:val="22"/>
          <w:rtl/>
        </w:rPr>
        <w:t>4</w:t>
      </w:r>
      <w:r w:rsidRPr="005A633E">
        <w:rPr>
          <w:rFonts w:ascii="Arial" w:hAnsi="Arial" w:cs="Arial"/>
          <w:sz w:val="22"/>
          <w:szCs w:val="22"/>
          <w:rtl/>
        </w:rPr>
        <w:t>.2019</w:t>
      </w:r>
      <w:bookmarkStart w:id="0" w:name="_GoBack"/>
      <w:bookmarkEnd w:id="0"/>
    </w:p>
    <w:p w:rsidR="00502423" w:rsidRPr="005A633E" w:rsidRDefault="00502423" w:rsidP="00502423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:rsidR="00502423" w:rsidRPr="005A633E" w:rsidRDefault="00502423" w:rsidP="00502423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  <w:r w:rsidRPr="005A633E">
        <w:rPr>
          <w:rFonts w:ascii="Arial" w:hAnsi="Arial" w:cs="Arial"/>
          <w:b/>
          <w:bCs/>
          <w:sz w:val="22"/>
          <w:szCs w:val="22"/>
          <w:rtl/>
        </w:rPr>
        <w:t>משרד החוץ</w:t>
      </w:r>
    </w:p>
    <w:p w:rsidR="00502423" w:rsidRPr="005A633E" w:rsidRDefault="00502423" w:rsidP="00502423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:rsidR="00502423" w:rsidRPr="005A633E" w:rsidRDefault="00502423" w:rsidP="00502423">
      <w:pPr>
        <w:bidi/>
        <w:ind w:firstLine="720"/>
        <w:jc w:val="center"/>
        <w:rPr>
          <w:rFonts w:ascii="Arial" w:hAnsi="Arial" w:cs="Arial"/>
          <w:b/>
          <w:bCs/>
          <w:sz w:val="22"/>
          <w:szCs w:val="22"/>
        </w:rPr>
      </w:pPr>
      <w:r w:rsidRPr="005A633E">
        <w:rPr>
          <w:rFonts w:ascii="Arial" w:hAnsi="Arial" w:cs="Arial"/>
          <w:b/>
          <w:bCs/>
          <w:sz w:val="22"/>
          <w:szCs w:val="22"/>
          <w:rtl/>
        </w:rPr>
        <w:t xml:space="preserve"> להלן המכרזים עליהם אנחנו מבקשים תוצאות (שם זוכה וסכום זכיה):</w:t>
      </w:r>
    </w:p>
    <w:p w:rsidR="00502423" w:rsidRPr="005A633E" w:rsidRDefault="00502423" w:rsidP="00502423">
      <w:pPr>
        <w:bidi/>
        <w:jc w:val="center"/>
        <w:rPr>
          <w:rFonts w:ascii="Arial" w:hAnsi="Arial" w:cs="Arial"/>
          <w:sz w:val="22"/>
          <w:szCs w:val="22"/>
          <w:rtl/>
        </w:rPr>
      </w:pPr>
    </w:p>
    <w:tbl>
      <w:tblPr>
        <w:tblpPr w:leftFromText="180" w:rightFromText="180" w:vertAnchor="page" w:horzAnchor="margin" w:tblpY="3061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843"/>
        <w:gridCol w:w="2977"/>
        <w:gridCol w:w="1929"/>
        <w:gridCol w:w="1658"/>
        <w:gridCol w:w="1658"/>
      </w:tblGrid>
      <w:tr w:rsidR="00502423" w:rsidRPr="005A633E" w:rsidTr="00CC3FD0">
        <w:trPr>
          <w:trHeight w:val="112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החברה/</w:t>
            </w:r>
            <w:proofErr w:type="spellStart"/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ות</w:t>
            </w:r>
            <w:proofErr w:type="spellEnd"/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 xml:space="preserve"> הזוכה/ת</w:t>
            </w: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טלפון החברה הזוכה</w:t>
            </w: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9761E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502423" w:rsidRPr="005A633E" w:rsidTr="00CC3FD0">
        <w:trPr>
          <w:trHeight w:val="112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</w:rPr>
            </w:pPr>
            <w:r w:rsidRPr="0089761E">
              <w:rPr>
                <w:rFonts w:ascii="Arial" w:hAnsi="Arial" w:cs="Arial"/>
                <w:rtl/>
              </w:rPr>
              <w:t>44/2017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 xml:space="preserve">רכישה, הקמה ואחזקה של מערכת ניהול קריאות </w:t>
            </w:r>
            <w:r w:rsidRPr="0089761E">
              <w:rPr>
                <w:rFonts w:ascii="Arial" w:hAnsi="Arial" w:cs="Arial"/>
              </w:rPr>
              <w:t>IT-HD</w:t>
            </w:r>
            <w:r w:rsidRPr="0089761E">
              <w:rPr>
                <w:rFonts w:ascii="Arial" w:hAnsi="Arial" w:cs="Arial"/>
                <w:rtl/>
              </w:rPr>
              <w:t>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</w:rPr>
            </w:pPr>
            <w:r w:rsidRPr="0089761E">
              <w:rPr>
                <w:rFonts w:ascii="Arial" w:hAnsi="Arial" w:cs="Arial"/>
                <w:rtl/>
              </w:rPr>
              <w:t>24/18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הכנה ואספקה של ארוחות צהריים במזנון החלבי לעובדים ומבקרים.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23/18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הכנה ואספקה של ארוחות צהריים במזנון בשרי לעובדים ולמבקרים.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281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19/2018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בחירת רואי חשבון לשירותי ביקורת.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29/2018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שרותי תרגום, עריכה, תמלול וקריינות.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08/2018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color w:val="000000"/>
                <w:rtl/>
              </w:rPr>
              <w:t>שירותי תכנון, יעוץ ופיקוח עליון ע"י מהנדסי חשמל בפרויקטים בתחום החשמל.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20/2018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color w:val="000000"/>
                <w:rtl/>
              </w:rPr>
              <w:t>אספקת מתנות וחבילות שי באמצעות אתר אינטרנט.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502423" w:rsidRPr="005A633E" w:rsidTr="00CC3FD0">
        <w:trPr>
          <w:trHeight w:val="54"/>
        </w:trPr>
        <w:tc>
          <w:tcPr>
            <w:tcW w:w="663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rtl/>
              </w:rPr>
              <w:t>05/2019</w:t>
            </w:r>
          </w:p>
        </w:tc>
        <w:tc>
          <w:tcPr>
            <w:tcW w:w="2977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  <w:r w:rsidRPr="0089761E">
              <w:rPr>
                <w:rFonts w:ascii="Arial" w:hAnsi="Arial" w:cs="Arial"/>
                <w:color w:val="000000"/>
                <w:rtl/>
              </w:rPr>
              <w:t>ביטוח רפואי לסטודנטים מלגאים המגיעים ארצה ללימודים באוניברסיטאות ולמשתלמים מחו"ל.</w:t>
            </w:r>
          </w:p>
        </w:tc>
        <w:tc>
          <w:tcPr>
            <w:tcW w:w="1929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502423" w:rsidRPr="0089761E" w:rsidRDefault="00502423" w:rsidP="00CC3FD0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502423" w:rsidRPr="00233889" w:rsidRDefault="00502423" w:rsidP="00502423">
      <w:pPr>
        <w:bidi/>
        <w:jc w:val="center"/>
        <w:rPr>
          <w:rFonts w:ascii="Arial" w:hAnsi="Arial" w:cs="Arial"/>
          <w:sz w:val="18"/>
          <w:szCs w:val="18"/>
          <w:rtl/>
        </w:rPr>
      </w:pPr>
    </w:p>
    <w:p w:rsidR="00502423" w:rsidRPr="00233889" w:rsidRDefault="00502423" w:rsidP="00502423">
      <w:pPr>
        <w:bidi/>
        <w:jc w:val="center"/>
        <w:rPr>
          <w:rFonts w:ascii="Arial" w:hAnsi="Arial" w:cs="Arial"/>
          <w:sz w:val="18"/>
          <w:szCs w:val="18"/>
          <w:rtl/>
        </w:rPr>
      </w:pPr>
    </w:p>
    <w:p w:rsidR="00502423" w:rsidRPr="00233889" w:rsidRDefault="00502423" w:rsidP="00502423">
      <w:pPr>
        <w:bidi/>
        <w:jc w:val="center"/>
        <w:rPr>
          <w:rFonts w:ascii="Arial" w:hAnsi="Arial" w:cs="Arial" w:hint="cs"/>
          <w:sz w:val="18"/>
          <w:szCs w:val="18"/>
          <w:rtl/>
        </w:rPr>
      </w:pPr>
    </w:p>
    <w:p w:rsidR="0070499E" w:rsidRDefault="0070499E">
      <w:pPr>
        <w:rPr>
          <w:rFonts w:hint="cs"/>
          <w:rtl/>
        </w:rPr>
      </w:pPr>
    </w:p>
    <w:sectPr w:rsidR="0070499E" w:rsidSect="003645A0">
      <w:footerReference w:type="default" r:id="rId6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423" w:rsidRDefault="00502423" w:rsidP="00502423">
      <w:r>
        <w:separator/>
      </w:r>
    </w:p>
  </w:endnote>
  <w:endnote w:type="continuationSeparator" w:id="0">
    <w:p w:rsidR="00502423" w:rsidRDefault="00502423" w:rsidP="0050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D6F" w:rsidRPr="00444E06" w:rsidRDefault="00502423" w:rsidP="00444E06">
    <w:pPr>
      <w:pStyle w:val="a5"/>
    </w:pPr>
    <w:r>
      <w:rPr>
        <w:noProof/>
      </w:rPr>
      <w:drawing>
        <wp:inline distT="0" distB="0" distL="0" distR="0">
          <wp:extent cx="6696075" cy="228600"/>
          <wp:effectExtent l="0" t="0" r="9525" b="0"/>
          <wp:docPr id="2" name="תמונה 2" descr="מכרזים פוטר-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מכרזים פוטר-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423" w:rsidRDefault="00502423" w:rsidP="00502423">
      <w:r>
        <w:separator/>
      </w:r>
    </w:p>
  </w:footnote>
  <w:footnote w:type="continuationSeparator" w:id="0">
    <w:p w:rsidR="00502423" w:rsidRDefault="00502423" w:rsidP="00502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23"/>
    <w:rsid w:val="00301969"/>
    <w:rsid w:val="00502423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1F8EF"/>
  <w15:chartTrackingRefBased/>
  <w15:docId w15:val="{19B4F8F4-3EA6-4E4B-9D71-938DCB9F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242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50242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50242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5024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2019-05-14T13:22:00Z</dcterms:created>
  <dcterms:modified xsi:type="dcterms:W3CDTF">2019-05-14T13:25:00Z</dcterms:modified>
</cp:coreProperties>
</file>